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4879F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A76391">
        <w:rPr>
          <w:b/>
          <w:i/>
          <w:noProof/>
          <w:sz w:val="28"/>
        </w:rPr>
        <w:t>0124</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ko-KR"/>
              </w:rPr>
            </w:pPr>
          </w:p>
        </w:tc>
        <w:tc>
          <w:tcPr>
            <w:tcW w:w="1559" w:type="dxa"/>
            <w:shd w:val="pct30" w:color="FFFF00" w:fill="auto"/>
          </w:tcPr>
          <w:p w14:paraId="52508B66" w14:textId="36D4D5C8" w:rsidR="001E41F3" w:rsidRPr="00410371" w:rsidRDefault="002E59D4" w:rsidP="00E13F3D">
            <w:pPr>
              <w:pStyle w:val="CRCoverPage"/>
              <w:spacing w:after="0"/>
              <w:jc w:val="right"/>
              <w:rPr>
                <w:b/>
                <w:noProof/>
                <w:sz w:val="28"/>
              </w:rPr>
            </w:pPr>
            <w:r>
              <w:fldChar w:fldCharType="begin"/>
            </w:r>
            <w:r>
              <w:instrText xml:space="preserve"> DOCPROPERTY  Spec#  \* MERGEFORMAT </w:instrText>
            </w:r>
            <w:r>
              <w:fldChar w:fldCharType="separate"/>
            </w:r>
            <w:r w:rsidR="00E13072">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DE2" w:rsidR="001E41F3" w:rsidRPr="00410371" w:rsidRDefault="00EB5272" w:rsidP="00EB5272">
            <w:pPr>
              <w:pStyle w:val="CRCoverPage"/>
              <w:spacing w:after="0"/>
              <w:ind w:firstLineChars="100" w:firstLine="280"/>
              <w:rPr>
                <w:noProof/>
              </w:rPr>
            </w:pPr>
            <w:r>
              <w:rPr>
                <w:b/>
                <w:noProof/>
                <w:sz w:val="28"/>
              </w:rPr>
              <w:t>498</w:t>
            </w:r>
            <w:r w:rsidR="007E5A51">
              <w:fldChar w:fldCharType="begin"/>
            </w:r>
            <w:r w:rsidR="007E5A51">
              <w:instrText xml:space="preserve"> DOCPROPERTY  Cr#  \* MERGEFORMAT </w:instrText>
            </w:r>
            <w:r w:rsidR="007E5A51">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6C659"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348B" w:rsidR="001E41F3" w:rsidRPr="00410371" w:rsidRDefault="00E82FB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AC42" w:rsidR="00F25D98" w:rsidRDefault="00CF297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372211" w:rsidR="00F25D98" w:rsidRDefault="00CF297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2A197" w:rsidR="00F25D98" w:rsidRDefault="00CF297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45C3" w:rsidR="001E41F3" w:rsidRDefault="00E82FB4">
            <w:pPr>
              <w:pStyle w:val="CRCoverPage"/>
              <w:spacing w:after="0"/>
              <w:ind w:left="100"/>
              <w:rPr>
                <w:noProof/>
              </w:rPr>
            </w:pPr>
            <w:r>
              <w:t>Modification of requirements for network slice constraints</w:t>
            </w:r>
            <w:r w:rsidR="007E5A51">
              <w:fldChar w:fldCharType="begin"/>
            </w:r>
            <w:r w:rsidR="007E5A51">
              <w:instrText xml:space="preserve"> DOCPROPERTY  CrTitle  \* MERGEFORMAT </w:instrText>
            </w:r>
            <w:r w:rsidR="007E5A5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106DA" w:rsidR="001E41F3" w:rsidRDefault="00E82FB4">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25BACD" w:rsidR="001E41F3" w:rsidRDefault="002E59D4" w:rsidP="00547111">
            <w:pPr>
              <w:pStyle w:val="CRCoverPage"/>
              <w:spacing w:after="0"/>
              <w:ind w:left="100"/>
              <w:rPr>
                <w:noProof/>
              </w:rPr>
            </w:pPr>
            <w:r>
              <w:fldChar w:fldCharType="begin"/>
            </w:r>
            <w:r>
              <w:instrText xml:space="preserve"> DOCPROPERTY  SourceIfTsg  \* MERGEFORMAT </w:instrText>
            </w:r>
            <w:r>
              <w:fldChar w:fldCharType="separate"/>
            </w:r>
            <w:r w:rsidR="00E82FB4">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AADF5" w:rsidR="001E41F3" w:rsidRDefault="00E13072">
            <w:pPr>
              <w:pStyle w:val="CRCoverPage"/>
              <w:spacing w:after="0"/>
              <w:ind w:left="100"/>
              <w:rPr>
                <w:noProof/>
              </w:rPr>
            </w:pPr>
            <w:r>
              <w:t>TEI</w:t>
            </w:r>
            <w:r w:rsidR="00863BE4">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957A8" w:rsidR="001E41F3" w:rsidRDefault="00E82FB4">
            <w:pPr>
              <w:pStyle w:val="CRCoverPage"/>
              <w:spacing w:after="0"/>
              <w:ind w:left="100"/>
              <w:rPr>
                <w:noProof/>
              </w:rPr>
            </w:pPr>
            <w:r>
              <w:t>2021-02-</w:t>
            </w:r>
            <w:r w:rsidR="002E42C6">
              <w:t>2</w:t>
            </w:r>
            <w:r w:rsidR="00F97E1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E37AF" w:rsidR="001E41F3" w:rsidRDefault="00E82FB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95AFF" w:rsidR="001E41F3" w:rsidRDefault="00BD2D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95678" w14:textId="77777777" w:rsidR="007E5A51" w:rsidRDefault="007E5A51" w:rsidP="007E5A51">
            <w:pPr>
              <w:pStyle w:val="CRCoverPage"/>
              <w:spacing w:after="0"/>
              <w:ind w:left="100"/>
              <w:rPr>
                <w:noProof/>
                <w:lang w:eastAsia="ko-KR"/>
              </w:rPr>
            </w:pPr>
            <w:r>
              <w:rPr>
                <w:noProof/>
                <w:lang w:eastAsia="ko-KR"/>
              </w:rPr>
              <w:t>The first requirement in clause 6.1.2.3 is not clear.</w:t>
            </w:r>
          </w:p>
          <w:p w14:paraId="57F7397F" w14:textId="77777777" w:rsidR="007E5A51" w:rsidRDefault="007E5A51" w:rsidP="007E5A51">
            <w:pPr>
              <w:pStyle w:val="CRCoverPage"/>
              <w:spacing w:after="0"/>
              <w:ind w:left="100"/>
              <w:rPr>
                <w:noProof/>
                <w:lang w:eastAsia="ko-KR"/>
              </w:rPr>
            </w:pPr>
          </w:p>
          <w:p w14:paraId="4265994C" w14:textId="5892B0C3" w:rsidR="007E5A51" w:rsidRDefault="007E5A51" w:rsidP="007E5A51">
            <w:pPr>
              <w:pStyle w:val="CRCoverPage"/>
              <w:spacing w:after="0"/>
              <w:ind w:left="100"/>
              <w:rPr>
                <w:noProof/>
                <w:lang w:eastAsia="ko-KR"/>
              </w:rPr>
            </w:pPr>
            <w:r>
              <w:rPr>
                <w:noProof/>
                <w:lang w:eastAsia="ko-KR"/>
              </w:rPr>
              <w:t>This requirement has been modified to clarify network slice constraints for unauthorized UEs, and partially authorized UEs (e.g., authorized UEs for a subset of authorized applications), However, as the slice constraint requirements for these two cases are made into one requirement, the constraint requirements for each are not accurately represented and remain ambiguous.</w:t>
            </w:r>
          </w:p>
          <w:p w14:paraId="4EB6E27C" w14:textId="77777777" w:rsidR="007E5A51" w:rsidRDefault="007E5A51" w:rsidP="007E5A51">
            <w:pPr>
              <w:pStyle w:val="CRCoverPage"/>
              <w:spacing w:after="0"/>
              <w:ind w:left="100"/>
              <w:rPr>
                <w:noProof/>
                <w:lang w:eastAsia="ko-KR"/>
              </w:rPr>
            </w:pPr>
          </w:p>
          <w:p w14:paraId="1D972C52" w14:textId="581034EC" w:rsidR="007E5A51" w:rsidRDefault="007E5A51" w:rsidP="007E5A51">
            <w:pPr>
              <w:pStyle w:val="CRCoverPage"/>
              <w:spacing w:after="0"/>
              <w:ind w:left="100"/>
              <w:rPr>
                <w:noProof/>
                <w:lang w:eastAsia="ko-KR"/>
              </w:rPr>
            </w:pPr>
            <w:r>
              <w:rPr>
                <w:noProof/>
                <w:lang w:eastAsia="ko-KR"/>
              </w:rPr>
              <w:t>In case of unauthorized UEs, the requirement becomes perfect when there is no definite phrase “for any purpose other than that authorized by the associated third party”.</w:t>
            </w:r>
          </w:p>
          <w:p w14:paraId="708AA7DE" w14:textId="20454C91" w:rsidR="007E5A51" w:rsidRDefault="007E5A51" w:rsidP="007E5A5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9FE2B" w:rsidR="001E41F3" w:rsidRDefault="00BD2DDE">
            <w:pPr>
              <w:pStyle w:val="CRCoverPage"/>
              <w:spacing w:after="0"/>
              <w:ind w:left="100"/>
              <w:rPr>
                <w:noProof/>
                <w:lang w:eastAsia="ko-KR"/>
              </w:rPr>
            </w:pPr>
            <w:r>
              <w:rPr>
                <w:rFonts w:hint="eastAsia"/>
                <w:noProof/>
                <w:lang w:eastAsia="ko-KR"/>
              </w:rPr>
              <w:t>S</w:t>
            </w:r>
            <w:r>
              <w:rPr>
                <w:noProof/>
                <w:lang w:eastAsia="ko-KR"/>
              </w:rPr>
              <w:t>lice constraint requirements for unauthorized and partially authorized UEs are clearly specified seperately.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D1CDC" w:rsidR="001E41F3" w:rsidRDefault="00BB3C61">
            <w:pPr>
              <w:pStyle w:val="CRCoverPage"/>
              <w:spacing w:after="0"/>
              <w:ind w:left="100"/>
              <w:rPr>
                <w:noProof/>
                <w:lang w:eastAsia="ko-KR"/>
              </w:rPr>
            </w:pPr>
            <w:r>
              <w:rPr>
                <w:rFonts w:hint="eastAsia"/>
                <w:noProof/>
                <w:lang w:eastAsia="ko-KR"/>
              </w:rPr>
              <w:t>A</w:t>
            </w:r>
            <w:r>
              <w:rPr>
                <w:noProof/>
                <w:lang w:eastAsia="ko-KR"/>
              </w:rPr>
              <w:t xml:space="preserve"> requirement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B34E2" w:rsidR="001E41F3" w:rsidRDefault="00E82FB4" w:rsidP="00E82FB4">
            <w:pPr>
              <w:pStyle w:val="CRCoverPage"/>
              <w:spacing w:after="0"/>
              <w:rPr>
                <w:noProof/>
                <w:lang w:eastAsia="ko-KR"/>
              </w:rPr>
            </w:pPr>
            <w:r>
              <w:rPr>
                <w:rFonts w:hint="eastAsia"/>
                <w:noProof/>
                <w:lang w:eastAsia="ko-KR"/>
              </w:rPr>
              <w:t>6</w:t>
            </w:r>
            <w:r>
              <w:rPr>
                <w:noProof/>
                <w:lang w:eastAsia="ko-KR"/>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896B2"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0747"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5F5C1" w:rsidR="001E41F3" w:rsidRDefault="00E82FB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F00F79" w14:textId="77777777" w:rsidR="00DB3854" w:rsidRPr="00DB3854" w:rsidRDefault="00DB3854" w:rsidP="00DB3854">
      <w:pPr>
        <w:keepNext/>
        <w:keepLines/>
        <w:spacing w:before="120"/>
        <w:ind w:left="1418" w:hanging="1418"/>
        <w:outlineLvl w:val="3"/>
        <w:rPr>
          <w:rFonts w:ascii="Arial" w:eastAsia="맑은 고딕" w:hAnsi="Arial"/>
          <w:sz w:val="24"/>
          <w:lang w:val="x-none" w:eastAsia="zh-CN"/>
        </w:rPr>
      </w:pPr>
      <w:bookmarkStart w:id="1" w:name="_Toc45387634"/>
      <w:bookmarkStart w:id="2" w:name="_Toc52638527"/>
      <w:bookmarkStart w:id="3" w:name="_Toc59116557"/>
      <w:r w:rsidRPr="00DB3854">
        <w:rPr>
          <w:rFonts w:ascii="Arial" w:eastAsia="맑은 고딕" w:hAnsi="Arial"/>
          <w:sz w:val="24"/>
          <w:lang w:val="x-none" w:eastAsia="zh-CN"/>
        </w:rPr>
        <w:lastRenderedPageBreak/>
        <w:t>6.1.2.3</w:t>
      </w:r>
      <w:r w:rsidRPr="00DB3854">
        <w:rPr>
          <w:rFonts w:ascii="Arial" w:eastAsia="맑은 고딕" w:hAnsi="Arial"/>
          <w:sz w:val="24"/>
          <w:lang w:val="x-none" w:eastAsia="zh-CN"/>
        </w:rPr>
        <w:tab/>
        <w:t>Network slice constraints</w:t>
      </w:r>
      <w:bookmarkEnd w:id="1"/>
      <w:bookmarkEnd w:id="2"/>
      <w:bookmarkEnd w:id="3"/>
    </w:p>
    <w:p w14:paraId="5F8E63A1" w14:textId="47D0FBC2" w:rsidR="00DB3854" w:rsidRPr="00DB3854" w:rsidRDefault="00DB3854" w:rsidP="00DB3854">
      <w:pPr>
        <w:rPr>
          <w:rFonts w:eastAsia="맑은 고딕"/>
          <w:lang w:val="en-US"/>
        </w:rPr>
      </w:pPr>
      <w:r w:rsidRPr="00DB3854">
        <w:rPr>
          <w:rFonts w:eastAsia="맑은 고딕"/>
          <w:lang w:val="en-US"/>
        </w:rPr>
        <w:t>The 5G system shall support a mechanism to prevent an unauthorized UE from trying to access a radio resource dedicated to a specific private slice</w:t>
      </w:r>
      <w:bookmarkStart w:id="4" w:name="_GoBack"/>
      <w:del w:id="5" w:author="Eunah" w:date="2021-02-09T18:52:00Z">
        <w:r w:rsidRPr="00DB3854" w:rsidDel="00DB3854">
          <w:rPr>
            <w:rFonts w:eastAsia="맑은 고딕"/>
            <w:lang w:val="en-US"/>
          </w:rPr>
          <w:delText xml:space="preserve"> for any purpose other than that authorized by the associated third-party</w:delText>
        </w:r>
      </w:del>
      <w:bookmarkEnd w:id="4"/>
      <w:ins w:id="6" w:author="Eunah" w:date="2021-02-09T18:52:00Z">
        <w:del w:id="7" w:author="Eunah1" w:date="2021-02-24T14:31:00Z">
          <w:r w:rsidDel="002E42C6">
            <w:rPr>
              <w:rFonts w:eastAsia="맑은 고딕"/>
              <w:lang w:val="en-US"/>
            </w:rPr>
            <w:delText>.</w:delText>
          </w:r>
        </w:del>
      </w:ins>
      <w:r w:rsidRPr="00DB3854">
        <w:rPr>
          <w:rFonts w:eastAsia="맑은 고딕"/>
          <w:lang w:val="en-US"/>
        </w:rPr>
        <w:t xml:space="preserve">. </w:t>
      </w:r>
    </w:p>
    <w:p w14:paraId="74910D0C" w14:textId="18136FA6" w:rsidR="00DB3854" w:rsidRPr="00DB3854" w:rsidRDefault="00DB3854" w:rsidP="00DB3854">
      <w:pPr>
        <w:keepLines/>
        <w:ind w:left="1135" w:hanging="851"/>
        <w:rPr>
          <w:rFonts w:eastAsia="맑은 고딕"/>
          <w:lang w:val="x-none"/>
        </w:rPr>
      </w:pPr>
      <w:r w:rsidRPr="00DB3854">
        <w:rPr>
          <w:rFonts w:eastAsia="맑은 고딕" w:hint="eastAsia"/>
          <w:lang w:val="x-none" w:eastAsia="ko-KR"/>
        </w:rPr>
        <w:t>NOTE</w:t>
      </w:r>
      <w:r w:rsidRPr="00DB3854">
        <w:rPr>
          <w:rFonts w:eastAsia="맑은 고딕"/>
          <w:lang w:val="x-none" w:eastAsia="ko-KR"/>
        </w:rPr>
        <w:t xml:space="preserve"> 1</w:t>
      </w:r>
      <w:r w:rsidRPr="00DB3854">
        <w:rPr>
          <w:rFonts w:eastAsia="맑은 고딕" w:hint="eastAsia"/>
          <w:lang w:val="x-none" w:eastAsia="ko-KR"/>
        </w:rPr>
        <w:t>:</w:t>
      </w:r>
      <w:r w:rsidRPr="00DB3854">
        <w:rPr>
          <w:rFonts w:eastAsia="맑은 고딕"/>
          <w:lang w:val="x-none" w:eastAsia="ko-KR"/>
        </w:rPr>
        <w:t xml:space="preserve"> UEs that are not authorized to access a specific private slice will not be able to access it for emergency calls</w:t>
      </w:r>
      <w:ins w:id="8" w:author="Eunah1" w:date="2021-02-24T14:33:00Z">
        <w:r w:rsidR="002E42C6">
          <w:rPr>
            <w:rFonts w:eastAsia="맑은 고딕"/>
            <w:lang w:val="x-none"/>
          </w:rPr>
          <w:t>.</w:t>
        </w:r>
      </w:ins>
      <w:del w:id="9" w:author="Eunah1" w:date="2021-02-24T14:33:00Z">
        <w:r w:rsidRPr="00DB3854" w:rsidDel="002E42C6">
          <w:rPr>
            <w:rFonts w:eastAsia="맑은 고딕"/>
            <w:lang w:val="x-none"/>
          </w:rPr>
          <w:delText xml:space="preserve"> </w:delText>
        </w:r>
      </w:del>
    </w:p>
    <w:p w14:paraId="390B30C7" w14:textId="04C92C29" w:rsidR="00BB3C61" w:rsidRDefault="00BB3C61" w:rsidP="00DB3854">
      <w:pPr>
        <w:rPr>
          <w:ins w:id="10" w:author="EKim" w:date="2021-02-12T05:54:00Z"/>
          <w:rFonts w:eastAsia="맑은 고딕"/>
          <w:lang w:val="en-US"/>
        </w:rPr>
      </w:pPr>
      <w:ins w:id="11" w:author="EKim" w:date="2021-02-12T05:52:00Z">
        <w:r>
          <w:rPr>
            <w:rFonts w:eastAsia="맑은 고딕"/>
            <w:lang w:val="en-US"/>
          </w:rPr>
          <w:t xml:space="preserve">The 5G system shall support a mechanism to prevent </w:t>
        </w:r>
      </w:ins>
      <w:ins w:id="12" w:author="EKim" w:date="2021-02-12T05:53:00Z">
        <w:r>
          <w:rPr>
            <w:rFonts w:eastAsia="맑은 고딕"/>
            <w:lang w:val="en-US"/>
          </w:rPr>
          <w:t xml:space="preserve">a UE from trying to access a radio resource </w:t>
        </w:r>
      </w:ins>
      <w:ins w:id="13" w:author="EKim" w:date="2021-02-12T05:57:00Z">
        <w:r>
          <w:rPr>
            <w:rFonts w:eastAsia="맑은 고딕"/>
            <w:lang w:val="en-US"/>
          </w:rPr>
          <w:t>d</w:t>
        </w:r>
      </w:ins>
      <w:ins w:id="14" w:author="EKim" w:date="2021-02-12T05:53:00Z">
        <w:r>
          <w:rPr>
            <w:rFonts w:eastAsia="맑은 고딕"/>
            <w:lang w:val="en-US"/>
          </w:rPr>
          <w:t>edicated to a specific private slice for any purpose other than th</w:t>
        </w:r>
      </w:ins>
      <w:ins w:id="15" w:author="EKim" w:date="2021-02-12T05:54:00Z">
        <w:r>
          <w:rPr>
            <w:rFonts w:eastAsia="맑은 고딕"/>
            <w:lang w:val="en-US"/>
          </w:rPr>
          <w:t xml:space="preserve">at </w:t>
        </w:r>
        <w:del w:id="16" w:author="Eunah1" w:date="2021-02-24T14:31:00Z">
          <w:r w:rsidDel="002E42C6">
            <w:rPr>
              <w:rFonts w:eastAsia="맑은 고딕"/>
              <w:lang w:val="en-US"/>
            </w:rPr>
            <w:delText>s</w:delText>
          </w:r>
        </w:del>
      </w:ins>
      <w:ins w:id="17" w:author="Eunah1" w:date="2021-02-24T14:31:00Z">
        <w:r w:rsidR="002E42C6">
          <w:rPr>
            <w:rFonts w:eastAsia="맑은 고딕"/>
            <w:lang w:val="en-US"/>
          </w:rPr>
          <w:t>a</w:t>
        </w:r>
      </w:ins>
      <w:ins w:id="18" w:author="EKim" w:date="2021-02-12T05:54:00Z">
        <w:r>
          <w:rPr>
            <w:rFonts w:eastAsia="맑은 고딕"/>
            <w:lang w:val="en-US"/>
          </w:rPr>
          <w:t>uthorized by the associated third party.</w:t>
        </w:r>
      </w:ins>
    </w:p>
    <w:p w14:paraId="7BAE8555" w14:textId="272B0929" w:rsidR="00DB3854" w:rsidRPr="00DB3854" w:rsidRDefault="00DB3854" w:rsidP="00DB3854">
      <w:pPr>
        <w:rPr>
          <w:rFonts w:eastAsia="맑은 고딕"/>
          <w:lang w:val="en-US"/>
        </w:rPr>
      </w:pPr>
      <w:r w:rsidRPr="00DB3854">
        <w:rPr>
          <w:rFonts w:eastAsia="맑은 고딕"/>
          <w:lang w:val="en-US"/>
        </w:rPr>
        <w:t xml:space="preserve">The 5G system shall support a mechanism to configure a specific geographic area </w:t>
      </w:r>
      <w:r w:rsidRPr="00DB3854">
        <w:rPr>
          <w:rFonts w:eastAsia="맑은 고딕"/>
          <w:lang w:val="en-US" w:eastAsia="ko-KR"/>
        </w:rPr>
        <w:t>in which a network slice is accessible, i.e. a UE shall be within the geographical area in order to access the network slice</w:t>
      </w:r>
      <w:r w:rsidRPr="00DB3854">
        <w:rPr>
          <w:rFonts w:eastAsia="맑은 고딕"/>
          <w:lang w:val="en-US"/>
        </w:rPr>
        <w:t xml:space="preserve">. </w:t>
      </w:r>
    </w:p>
    <w:p w14:paraId="713E175F" w14:textId="77777777" w:rsidR="00DB3854" w:rsidRPr="00DB3854" w:rsidRDefault="00DB3854" w:rsidP="00DB3854">
      <w:pPr>
        <w:rPr>
          <w:rFonts w:eastAsia="맑은 고딕"/>
        </w:rPr>
      </w:pPr>
      <w:r w:rsidRPr="00DB3854">
        <w:rPr>
          <w:rFonts w:eastAsia="맑은 고딕"/>
          <w:lang w:val="en-US"/>
        </w:rPr>
        <w:t>The 5G system shall support a mechanism to limit a UE to only receiving service from an authorized slice</w:t>
      </w:r>
      <w:r w:rsidRPr="00DB3854">
        <w:rPr>
          <w:rFonts w:eastAsia="맑은 고딕"/>
        </w:rPr>
        <w:t xml:space="preserve">. </w:t>
      </w:r>
    </w:p>
    <w:p w14:paraId="68C9CD36" w14:textId="77777777" w:rsidR="001E41F3" w:rsidRPr="00DB3854" w:rsidRDefault="001E41F3">
      <w:pPr>
        <w:rPr>
          <w:noProof/>
        </w:rPr>
      </w:pPr>
    </w:p>
    <w:sectPr w:rsidR="001E41F3" w:rsidRPr="00DB38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D73B8" w14:textId="77777777" w:rsidR="002E59D4" w:rsidRDefault="002E59D4">
      <w:r>
        <w:separator/>
      </w:r>
    </w:p>
  </w:endnote>
  <w:endnote w:type="continuationSeparator" w:id="0">
    <w:p w14:paraId="2A3E7115" w14:textId="77777777" w:rsidR="002E59D4" w:rsidRDefault="002E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DFBC9" w14:textId="77777777" w:rsidR="002E59D4" w:rsidRDefault="002E59D4">
      <w:r>
        <w:separator/>
      </w:r>
    </w:p>
  </w:footnote>
  <w:footnote w:type="continuationSeparator" w:id="0">
    <w:p w14:paraId="563ADBD6" w14:textId="77777777" w:rsidR="002E59D4" w:rsidRDefault="002E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rson w15:author="Eunah1">
    <w15:presenceInfo w15:providerId="Windows Live" w15:userId="48e68b708201759a"/>
  </w15:person>
  <w15:person w15:author="EKim">
    <w15:presenceInfo w15:providerId="None" w15:userId="E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jczNbAwNrQwNDZX0lEKTi0uzszPAykwrgUA4w7ySywAAAA="/>
  </w:docVars>
  <w:rsids>
    <w:rsidRoot w:val="00022E4A"/>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D79EC"/>
    <w:rsid w:val="001E41F3"/>
    <w:rsid w:val="0026004D"/>
    <w:rsid w:val="002640DD"/>
    <w:rsid w:val="00275D12"/>
    <w:rsid w:val="00284FEB"/>
    <w:rsid w:val="002860C4"/>
    <w:rsid w:val="00291040"/>
    <w:rsid w:val="002B5741"/>
    <w:rsid w:val="002B6380"/>
    <w:rsid w:val="002E42C6"/>
    <w:rsid w:val="002E472E"/>
    <w:rsid w:val="002E59D4"/>
    <w:rsid w:val="00305409"/>
    <w:rsid w:val="00326352"/>
    <w:rsid w:val="0035027F"/>
    <w:rsid w:val="003609EF"/>
    <w:rsid w:val="0036221F"/>
    <w:rsid w:val="0036231A"/>
    <w:rsid w:val="00374DD4"/>
    <w:rsid w:val="003E1A36"/>
    <w:rsid w:val="003F699B"/>
    <w:rsid w:val="00410371"/>
    <w:rsid w:val="004242F1"/>
    <w:rsid w:val="0045578D"/>
    <w:rsid w:val="004617E7"/>
    <w:rsid w:val="00474E14"/>
    <w:rsid w:val="004B75B7"/>
    <w:rsid w:val="004E27A6"/>
    <w:rsid w:val="0051580D"/>
    <w:rsid w:val="00547111"/>
    <w:rsid w:val="00592D74"/>
    <w:rsid w:val="005D1D77"/>
    <w:rsid w:val="005E2C44"/>
    <w:rsid w:val="00621188"/>
    <w:rsid w:val="006257ED"/>
    <w:rsid w:val="00665C47"/>
    <w:rsid w:val="00695808"/>
    <w:rsid w:val="006B46FB"/>
    <w:rsid w:val="006E21FB"/>
    <w:rsid w:val="007408DC"/>
    <w:rsid w:val="00792342"/>
    <w:rsid w:val="007977A8"/>
    <w:rsid w:val="007B512A"/>
    <w:rsid w:val="007C2097"/>
    <w:rsid w:val="007D6A07"/>
    <w:rsid w:val="007E5A51"/>
    <w:rsid w:val="007F7259"/>
    <w:rsid w:val="008040A8"/>
    <w:rsid w:val="008279FA"/>
    <w:rsid w:val="008626E7"/>
    <w:rsid w:val="00863BE4"/>
    <w:rsid w:val="00870EE7"/>
    <w:rsid w:val="008863B9"/>
    <w:rsid w:val="008A45A6"/>
    <w:rsid w:val="008F3789"/>
    <w:rsid w:val="008F686C"/>
    <w:rsid w:val="009148DE"/>
    <w:rsid w:val="00941E30"/>
    <w:rsid w:val="00943713"/>
    <w:rsid w:val="009777D9"/>
    <w:rsid w:val="00991B88"/>
    <w:rsid w:val="009A3978"/>
    <w:rsid w:val="009A5753"/>
    <w:rsid w:val="009A579D"/>
    <w:rsid w:val="009C4D49"/>
    <w:rsid w:val="009E3297"/>
    <w:rsid w:val="009F277F"/>
    <w:rsid w:val="009F734F"/>
    <w:rsid w:val="00A015C8"/>
    <w:rsid w:val="00A246B6"/>
    <w:rsid w:val="00A47E70"/>
    <w:rsid w:val="00A50CF0"/>
    <w:rsid w:val="00A65592"/>
    <w:rsid w:val="00A76391"/>
    <w:rsid w:val="00A7671C"/>
    <w:rsid w:val="00AA2CBC"/>
    <w:rsid w:val="00AC5820"/>
    <w:rsid w:val="00AD1CD8"/>
    <w:rsid w:val="00B16BDE"/>
    <w:rsid w:val="00B258BB"/>
    <w:rsid w:val="00B40553"/>
    <w:rsid w:val="00B67B97"/>
    <w:rsid w:val="00B968C8"/>
    <w:rsid w:val="00BA3EC5"/>
    <w:rsid w:val="00BA51D9"/>
    <w:rsid w:val="00BB3C61"/>
    <w:rsid w:val="00BB5DFC"/>
    <w:rsid w:val="00BD279D"/>
    <w:rsid w:val="00BD2DDE"/>
    <w:rsid w:val="00BD6BB8"/>
    <w:rsid w:val="00BE7D99"/>
    <w:rsid w:val="00BF362E"/>
    <w:rsid w:val="00C66BA2"/>
    <w:rsid w:val="00C95985"/>
    <w:rsid w:val="00CC5026"/>
    <w:rsid w:val="00CC68D0"/>
    <w:rsid w:val="00CF297F"/>
    <w:rsid w:val="00D03F9A"/>
    <w:rsid w:val="00D06D51"/>
    <w:rsid w:val="00D24991"/>
    <w:rsid w:val="00D50255"/>
    <w:rsid w:val="00D66520"/>
    <w:rsid w:val="00DB3854"/>
    <w:rsid w:val="00DE34CF"/>
    <w:rsid w:val="00E13072"/>
    <w:rsid w:val="00E13F3D"/>
    <w:rsid w:val="00E34898"/>
    <w:rsid w:val="00E82FB4"/>
    <w:rsid w:val="00EB09B7"/>
    <w:rsid w:val="00EB5272"/>
    <w:rsid w:val="00EE7D7C"/>
    <w:rsid w:val="00F22BF5"/>
    <w:rsid w:val="00F25D98"/>
    <w:rsid w:val="00F300FB"/>
    <w:rsid w:val="00F37385"/>
    <w:rsid w:val="00F97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33D8E-F1C5-41BC-B55C-4D66475D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509</Words>
  <Characters>2905</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Eunah1</cp:lastModifiedBy>
  <cp:revision>2</cp:revision>
  <cp:lastPrinted>1899-12-31T23:00:00Z</cp:lastPrinted>
  <dcterms:created xsi:type="dcterms:W3CDTF">2021-02-24T10:20:00Z</dcterms:created>
  <dcterms:modified xsi:type="dcterms:W3CDTF">2021-02-24T10:20:00Z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